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Дисциплина: </w:t>
      </w:r>
      <w:r w:rsidRPr="008F3E91">
        <w:rPr>
          <w:rFonts w:ascii="Times New Roman" w:hAnsi="Times New Roman"/>
          <w:b/>
          <w:sz w:val="28"/>
          <w:szCs w:val="28"/>
        </w:rPr>
        <w:t>Вы</w:t>
      </w:r>
      <w:r w:rsidR="007305BA" w:rsidRPr="008F3E91">
        <w:rPr>
          <w:rFonts w:ascii="Times New Roman" w:hAnsi="Times New Roman"/>
          <w:b/>
          <w:sz w:val="28"/>
          <w:szCs w:val="28"/>
        </w:rPr>
        <w:t>числительные методы в экономике</w:t>
      </w:r>
    </w:p>
    <w:p w:rsidR="004A1B33" w:rsidRPr="008F3E91" w:rsidRDefault="004A1B33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8F3E91">
        <w:rPr>
          <w:rFonts w:ascii="Times New Roman" w:hAnsi="Times New Roman"/>
          <w:b/>
          <w:sz w:val="28"/>
          <w:szCs w:val="28"/>
        </w:rPr>
        <w:t>экономика</w:t>
      </w:r>
    </w:p>
    <w:p w:rsidR="00C35B4C" w:rsidRDefault="004A1B33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курс, группа: </w:t>
      </w:r>
      <w:r w:rsidR="00EB38BE">
        <w:rPr>
          <w:rFonts w:ascii="Times New Roman" w:hAnsi="Times New Roman"/>
          <w:b/>
          <w:sz w:val="28"/>
          <w:szCs w:val="28"/>
        </w:rPr>
        <w:t>2 к 2,3</w:t>
      </w:r>
      <w:r w:rsidRPr="008F3E91">
        <w:rPr>
          <w:rFonts w:ascii="Times New Roman" w:hAnsi="Times New Roman"/>
          <w:b/>
          <w:sz w:val="28"/>
          <w:szCs w:val="28"/>
        </w:rPr>
        <w:t xml:space="preserve"> г</w:t>
      </w:r>
    </w:p>
    <w:p w:rsidR="00C35B4C" w:rsidRDefault="00B76512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 w:rsidR="00EB38BE">
        <w:rPr>
          <w:rFonts w:ascii="Times New Roman" w:hAnsi="Times New Roman"/>
          <w:b/>
          <w:sz w:val="28"/>
          <w:szCs w:val="28"/>
        </w:rPr>
        <w:t>зао</w:t>
      </w:r>
      <w:r w:rsidRPr="008F3E91">
        <w:rPr>
          <w:rFonts w:ascii="Times New Roman" w:hAnsi="Times New Roman"/>
          <w:b/>
          <w:sz w:val="28"/>
          <w:szCs w:val="28"/>
        </w:rPr>
        <w:t>чная</w:t>
      </w:r>
    </w:p>
    <w:p w:rsidR="008F3E91" w:rsidRDefault="00BA486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проведения занятий: </w:t>
      </w:r>
      <w:r w:rsidRPr="00BA486F">
        <w:rPr>
          <w:rFonts w:ascii="Times New Roman" w:hAnsi="Times New Roman"/>
          <w:b/>
          <w:sz w:val="28"/>
          <w:szCs w:val="28"/>
        </w:rPr>
        <w:t>апрель</w:t>
      </w:r>
      <w:r w:rsidR="00EB38BE">
        <w:rPr>
          <w:rFonts w:ascii="Times New Roman" w:hAnsi="Times New Roman"/>
          <w:b/>
          <w:sz w:val="28"/>
          <w:szCs w:val="28"/>
        </w:rPr>
        <w:t>-май</w:t>
      </w:r>
      <w:r w:rsidRPr="00BA486F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BA486F" w:rsidRDefault="00BA486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E91" w:rsidRDefault="008F3E91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Pr="008F3E91">
        <w:rPr>
          <w:rFonts w:ascii="Times New Roman" w:hAnsi="Times New Roman"/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rFonts w:ascii="Times New Roman" w:hAnsi="Times New Roman"/>
          <w:b/>
          <w:sz w:val="28"/>
          <w:szCs w:val="28"/>
        </w:rPr>
        <w:t>@</w:t>
      </w:r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37C94" w:rsidRPr="00B37C9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C9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7C94">
        <w:rPr>
          <w:rFonts w:ascii="Times New Roman" w:hAnsi="Times New Roman"/>
          <w:b/>
          <w:sz w:val="28"/>
          <w:szCs w:val="28"/>
        </w:rPr>
        <w:t>Литература:</w:t>
      </w:r>
    </w:p>
    <w:p w:rsidR="00B37C94" w:rsidRPr="00B37C9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7C94" w:rsidRDefault="00B37C94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07CF">
        <w:rPr>
          <w:rFonts w:ascii="Times New Roman" w:hAnsi="Times New Roman"/>
          <w:sz w:val="28"/>
          <w:szCs w:val="28"/>
        </w:rPr>
        <w:t>Э</w:t>
      </w:r>
      <w:r w:rsidR="007305BA">
        <w:rPr>
          <w:rFonts w:ascii="Times New Roman" w:hAnsi="Times New Roman"/>
          <w:sz w:val="28"/>
          <w:szCs w:val="28"/>
        </w:rPr>
        <w:t xml:space="preserve">лектронный конспект лекций </w:t>
      </w:r>
      <w:r w:rsidR="004E07CF">
        <w:rPr>
          <w:rFonts w:ascii="Times New Roman" w:hAnsi="Times New Roman"/>
          <w:sz w:val="28"/>
          <w:szCs w:val="28"/>
        </w:rPr>
        <w:t xml:space="preserve">(ЭКЛ) </w:t>
      </w:r>
      <w:r w:rsidR="007305BA">
        <w:rPr>
          <w:rFonts w:ascii="Times New Roman" w:hAnsi="Times New Roman"/>
          <w:sz w:val="28"/>
          <w:szCs w:val="28"/>
        </w:rPr>
        <w:t xml:space="preserve">по дисциплине </w:t>
      </w:r>
      <w:r w:rsidR="004E07CF">
        <w:rPr>
          <w:rFonts w:ascii="Times New Roman" w:hAnsi="Times New Roman"/>
          <w:sz w:val="28"/>
          <w:szCs w:val="28"/>
        </w:rPr>
        <w:t>«</w:t>
      </w:r>
      <w:r w:rsidR="007305BA">
        <w:rPr>
          <w:rFonts w:ascii="Times New Roman" w:hAnsi="Times New Roman"/>
          <w:sz w:val="28"/>
          <w:szCs w:val="28"/>
        </w:rPr>
        <w:t>Вычислительные методы в экономике</w:t>
      </w:r>
      <w:r w:rsidR="004E07CF">
        <w:rPr>
          <w:rFonts w:ascii="Times New Roman" w:hAnsi="Times New Roman"/>
          <w:sz w:val="28"/>
          <w:szCs w:val="28"/>
        </w:rPr>
        <w:t>»</w:t>
      </w:r>
      <w:r w:rsidR="008757EB">
        <w:rPr>
          <w:rFonts w:ascii="Times New Roman" w:hAnsi="Times New Roman"/>
          <w:sz w:val="28"/>
          <w:szCs w:val="28"/>
        </w:rPr>
        <w:t xml:space="preserve"> (размещен на сайте)</w:t>
      </w:r>
      <w:r w:rsidR="00B83372">
        <w:rPr>
          <w:rFonts w:ascii="Times New Roman" w:hAnsi="Times New Roman"/>
          <w:sz w:val="28"/>
          <w:szCs w:val="28"/>
        </w:rPr>
        <w:t>.</w:t>
      </w:r>
      <w:r w:rsidR="0037073D">
        <w:rPr>
          <w:rFonts w:ascii="Times New Roman" w:hAnsi="Times New Roman"/>
          <w:sz w:val="28"/>
          <w:szCs w:val="28"/>
        </w:rPr>
        <w:t xml:space="preserve"> </w:t>
      </w:r>
    </w:p>
    <w:p w:rsidR="0037073D" w:rsidRDefault="00B37C94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07CF">
        <w:rPr>
          <w:rFonts w:ascii="Times New Roman" w:hAnsi="Times New Roman"/>
          <w:sz w:val="28"/>
          <w:szCs w:val="28"/>
        </w:rPr>
        <w:t>У</w:t>
      </w:r>
      <w:r w:rsidR="0037073D">
        <w:rPr>
          <w:rFonts w:ascii="Times New Roman" w:hAnsi="Times New Roman"/>
          <w:sz w:val="28"/>
          <w:szCs w:val="28"/>
        </w:rPr>
        <w:t xml:space="preserve">чебное пособие, размещенное в </w:t>
      </w:r>
      <w:r w:rsidR="0037073D" w:rsidRPr="0037073D">
        <w:rPr>
          <w:rFonts w:ascii="Times New Roman" w:hAnsi="Times New Roman"/>
          <w:sz w:val="28"/>
          <w:szCs w:val="28"/>
        </w:rPr>
        <w:t>систем</w:t>
      </w:r>
      <w:r w:rsidR="0037073D">
        <w:rPr>
          <w:rFonts w:ascii="Times New Roman" w:hAnsi="Times New Roman"/>
          <w:sz w:val="28"/>
          <w:szCs w:val="28"/>
        </w:rPr>
        <w:t>е</w:t>
      </w:r>
      <w:r w:rsidR="0037073D" w:rsidRPr="0037073D">
        <w:rPr>
          <w:rFonts w:ascii="Times New Roman" w:hAnsi="Times New Roman"/>
          <w:sz w:val="28"/>
          <w:szCs w:val="28"/>
        </w:rPr>
        <w:t xml:space="preserve"> IPR BOOKS</w:t>
      </w:r>
      <w:r>
        <w:rPr>
          <w:rFonts w:ascii="Times New Roman" w:hAnsi="Times New Roman"/>
          <w:sz w:val="28"/>
          <w:szCs w:val="28"/>
        </w:rPr>
        <w:t xml:space="preserve"> (в рабочей программе </w:t>
      </w:r>
      <w:r w:rsidR="004E07CF">
        <w:rPr>
          <w:rFonts w:ascii="Times New Roman" w:hAnsi="Times New Roman"/>
          <w:sz w:val="28"/>
          <w:szCs w:val="28"/>
        </w:rPr>
        <w:t xml:space="preserve">по дисциплине </w:t>
      </w:r>
      <w:r>
        <w:rPr>
          <w:rFonts w:ascii="Times New Roman" w:hAnsi="Times New Roman"/>
          <w:sz w:val="28"/>
          <w:szCs w:val="28"/>
        </w:rPr>
        <w:t>помечено как основная литература под номером 1)</w:t>
      </w:r>
      <w:r w:rsidR="0037073D" w:rsidRPr="0037073D">
        <w:rPr>
          <w:rFonts w:ascii="Times New Roman" w:hAnsi="Times New Roman"/>
          <w:sz w:val="28"/>
          <w:szCs w:val="28"/>
        </w:rPr>
        <w:t>:</w:t>
      </w:r>
      <w:r w:rsidR="0037073D">
        <w:rPr>
          <w:rFonts w:ascii="Times New Roman" w:hAnsi="Times New Roman"/>
          <w:sz w:val="28"/>
          <w:szCs w:val="28"/>
        </w:rPr>
        <w:t xml:space="preserve"> </w:t>
      </w:r>
    </w:p>
    <w:p w:rsidR="0037073D" w:rsidRDefault="0037073D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73D">
        <w:rPr>
          <w:rFonts w:ascii="Times New Roman" w:hAnsi="Times New Roman"/>
          <w:sz w:val="28"/>
          <w:szCs w:val="28"/>
        </w:rPr>
        <w:t>Зенков</w:t>
      </w:r>
      <w:proofErr w:type="spellEnd"/>
      <w:r w:rsidRPr="0037073D">
        <w:rPr>
          <w:rFonts w:ascii="Times New Roman" w:hAnsi="Times New Roman"/>
          <w:sz w:val="28"/>
          <w:szCs w:val="28"/>
        </w:rPr>
        <w:t xml:space="preserve">, А. В. Численные методы: учебное пособие/А. В. </w:t>
      </w:r>
      <w:proofErr w:type="spellStart"/>
      <w:r w:rsidRPr="0037073D">
        <w:rPr>
          <w:rFonts w:ascii="Times New Roman" w:hAnsi="Times New Roman"/>
          <w:sz w:val="28"/>
          <w:szCs w:val="28"/>
        </w:rPr>
        <w:t>Зенков</w:t>
      </w:r>
      <w:proofErr w:type="spellEnd"/>
      <w:r w:rsidRPr="0037073D">
        <w:rPr>
          <w:rFonts w:ascii="Times New Roman" w:hAnsi="Times New Roman"/>
          <w:sz w:val="28"/>
          <w:szCs w:val="28"/>
        </w:rPr>
        <w:t xml:space="preserve">. — Екатеринбург: Уральский федеральный университет, ЭБС АСВ, 2016. — 124 c. — ISBN 978-5-7996-1781-3. — Текст: электронный // Электронно-библиотечная система IPR BOOKS: [сайт]. — URL: http://www.iprbookshop.ru/68315.html (дата обращения: 13.10.2019). — Режим доступа: для </w:t>
      </w:r>
      <w:proofErr w:type="spellStart"/>
      <w:r w:rsidRPr="0037073D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37073D">
        <w:rPr>
          <w:rFonts w:ascii="Times New Roman" w:hAnsi="Times New Roman"/>
          <w:sz w:val="28"/>
          <w:szCs w:val="28"/>
        </w:rPr>
        <w:t>. пользователей</w:t>
      </w:r>
      <w:r>
        <w:rPr>
          <w:rFonts w:ascii="Times New Roman" w:hAnsi="Times New Roman"/>
          <w:sz w:val="28"/>
          <w:szCs w:val="28"/>
        </w:rPr>
        <w:t>.</w:t>
      </w:r>
    </w:p>
    <w:p w:rsidR="00EF1F38" w:rsidRPr="00EF1F38" w:rsidRDefault="00EF1F38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3.Учебники, учебные пособия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, указанные в разделе 8 </w:t>
      </w:r>
      <w:r w:rsidRPr="00EF1F38">
        <w:rPr>
          <w:rFonts w:ascii="Times New Roman" w:hAnsi="Times New Roman"/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/>
          <w:sz w:val="28"/>
          <w:szCs w:val="28"/>
        </w:rPr>
        <w:t xml:space="preserve"> рабочей программы по дисциплине.</w:t>
      </w:r>
    </w:p>
    <w:p w:rsidR="00150849" w:rsidRDefault="00150849" w:rsidP="00B32F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2F29" w:rsidRDefault="00B32F29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2F29">
        <w:rPr>
          <w:rFonts w:ascii="Times New Roman" w:hAnsi="Times New Roman"/>
          <w:b/>
          <w:sz w:val="28"/>
          <w:szCs w:val="28"/>
        </w:rPr>
        <w:t>Задания</w:t>
      </w:r>
      <w:r>
        <w:rPr>
          <w:rFonts w:ascii="Times New Roman" w:hAnsi="Times New Roman"/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749"/>
        <w:gridCol w:w="829"/>
        <w:gridCol w:w="2260"/>
        <w:gridCol w:w="1511"/>
        <w:gridCol w:w="1880"/>
      </w:tblGrid>
      <w:tr w:rsidR="00150849" w:rsidRPr="00150849" w:rsidTr="00EB38BE">
        <w:trPr>
          <w:tblHeader/>
          <w:jc w:val="center"/>
        </w:trPr>
        <w:tc>
          <w:tcPr>
            <w:tcW w:w="1116" w:type="dxa"/>
            <w:vAlign w:val="center"/>
          </w:tcPr>
          <w:p w:rsidR="00150849" w:rsidRPr="00AD1A10" w:rsidRDefault="00150849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="005865F3">
              <w:rPr>
                <w:rFonts w:ascii="Times New Roman" w:hAnsi="Times New Roman"/>
                <w:b/>
                <w:sz w:val="20"/>
                <w:szCs w:val="20"/>
              </w:rPr>
              <w:t>, время</w:t>
            </w: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50849" w:rsidRPr="00AD1A10" w:rsidRDefault="00150849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749" w:type="dxa"/>
            <w:vAlign w:val="center"/>
          </w:tcPr>
          <w:p w:rsidR="00150849" w:rsidRPr="00AD1A10" w:rsidRDefault="00EB38BE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вид, </w:t>
            </w:r>
            <w:r w:rsidR="00150849" w:rsidRPr="00AD1A10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  <w:p w:rsidR="00150849" w:rsidRPr="00AD1A10" w:rsidRDefault="00150849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829" w:type="dxa"/>
            <w:vAlign w:val="center"/>
          </w:tcPr>
          <w:p w:rsidR="00150849" w:rsidRPr="00AD1A10" w:rsidRDefault="00150849" w:rsidP="00150849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0" w:type="dxa"/>
            <w:vAlign w:val="center"/>
          </w:tcPr>
          <w:p w:rsidR="00150849" w:rsidRPr="00AD1A10" w:rsidRDefault="00150849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1511" w:type="dxa"/>
            <w:vAlign w:val="center"/>
          </w:tcPr>
          <w:p w:rsidR="00150849" w:rsidRPr="00AD1A10" w:rsidRDefault="00150849" w:rsidP="00150849">
            <w:pPr>
              <w:spacing w:line="240" w:lineRule="auto"/>
              <w:ind w:lef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880" w:type="dxa"/>
            <w:vAlign w:val="center"/>
          </w:tcPr>
          <w:p w:rsidR="00150849" w:rsidRPr="00AD1A10" w:rsidRDefault="00150849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контрольные вопросы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задания</w:t>
            </w:r>
          </w:p>
        </w:tc>
      </w:tr>
      <w:tr w:rsidR="00B54F72" w:rsidRPr="00150849" w:rsidTr="00EB38BE">
        <w:trPr>
          <w:jc w:val="center"/>
        </w:trPr>
        <w:tc>
          <w:tcPr>
            <w:tcW w:w="1116" w:type="dxa"/>
          </w:tcPr>
          <w:p w:rsidR="00B54F72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.04.2020</w:t>
            </w:r>
          </w:p>
          <w:p w:rsidR="005865F3" w:rsidRDefault="005865F3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65F3" w:rsidRPr="00AD1A10" w:rsidRDefault="005865F3" w:rsidP="00B54F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12.30</w:t>
            </w:r>
          </w:p>
        </w:tc>
        <w:tc>
          <w:tcPr>
            <w:tcW w:w="1749" w:type="dxa"/>
          </w:tcPr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Консультация.</w:t>
            </w:r>
          </w:p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BCA">
              <w:rPr>
                <w:rFonts w:ascii="Times New Roman" w:hAnsi="Times New Roman"/>
                <w:bCs/>
                <w:sz w:val="20"/>
                <w:szCs w:val="20"/>
              </w:rPr>
              <w:t>Численное дифференцирование и интегрирование функций</w:t>
            </w:r>
          </w:p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B54F72" w:rsidRPr="00AD1A10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1.Численное дифференцирование</w:t>
            </w:r>
          </w:p>
          <w:p w:rsidR="00B54F72" w:rsidRPr="00773BCA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.Приближенное вычисление определенных интегралов</w:t>
            </w:r>
          </w:p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. Приближенное вычисление определенных интегралов по методу прямоугольников</w:t>
            </w:r>
            <w:r w:rsidR="00F84F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4F33" w:rsidRDefault="00F84F33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.Приближенное вычисление определенных интегралов по формуле трапеций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4F33" w:rsidRPr="00773BCA" w:rsidRDefault="00F84F33" w:rsidP="00F84F3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Приближенное вычисление определенных интегралов</w:t>
            </w:r>
            <w:r w:rsidRPr="00773BCA">
              <w:rPr>
                <w:rFonts w:ascii="Times New Roman" w:hAnsi="Times New Roman"/>
              </w:rPr>
              <w:t xml:space="preserve"> 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773BCA">
              <w:rPr>
                <w:rFonts w:ascii="Times New Roman" w:hAnsi="Times New Roman"/>
                <w:bCs/>
                <w:sz w:val="20"/>
                <w:szCs w:val="20"/>
              </w:rPr>
              <w:t>методу парабол (Симпсона).</w:t>
            </w:r>
          </w:p>
          <w:p w:rsidR="00F84F33" w:rsidRPr="00773BCA" w:rsidRDefault="00F84F33" w:rsidP="00F84F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.Вывод формулы парабол (Симпсона).</w:t>
            </w:r>
          </w:p>
        </w:tc>
        <w:tc>
          <w:tcPr>
            <w:tcW w:w="1511" w:type="dxa"/>
          </w:tcPr>
          <w:p w:rsidR="00B54F72" w:rsidRDefault="00B54F72" w:rsidP="00B54F72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ЭКЛ с.45-</w:t>
            </w:r>
            <w:r w:rsidR="00453BB0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4F72" w:rsidRDefault="00B54F72" w:rsidP="00B54F72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7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73D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37073D">
              <w:rPr>
                <w:rFonts w:ascii="Times New Roman" w:hAnsi="Times New Roman"/>
                <w:sz w:val="20"/>
                <w:szCs w:val="20"/>
              </w:rPr>
              <w:t>, А.В.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4F72" w:rsidRDefault="00B54F72" w:rsidP="00B54F72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с.24-26, 28-29 (численное дифференцирование);</w:t>
            </w:r>
          </w:p>
          <w:p w:rsidR="00B54F72" w:rsidRDefault="00B54F72" w:rsidP="00B54F72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с.32-37 (численное интегрирование);</w:t>
            </w:r>
          </w:p>
          <w:p w:rsidR="00B54F72" w:rsidRDefault="00B54F72" w:rsidP="00453BB0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с.37-</w:t>
            </w:r>
            <w:r w:rsidR="00453BB0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метод прямоугольников</w:t>
            </w:r>
            <w:r w:rsidR="00453BB0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453BB0" w:rsidRDefault="00453BB0" w:rsidP="00453BB0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с.39-40 (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трапеций),</w:t>
            </w:r>
          </w:p>
          <w:p w:rsidR="00453BB0" w:rsidRDefault="00453BB0" w:rsidP="00453BB0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с.41-44 (метод </w:t>
            </w:r>
            <w:r w:rsidRPr="00B21668">
              <w:rPr>
                <w:rFonts w:ascii="Times New Roman" w:hAnsi="Times New Roman"/>
                <w:sz w:val="20"/>
                <w:szCs w:val="20"/>
              </w:rPr>
              <w:t>Симпсона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53BB0" w:rsidRPr="00773BCA" w:rsidRDefault="00453BB0" w:rsidP="00453BB0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F84F33" w:rsidRDefault="00E33D09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4F33">
              <w:rPr>
                <w:rFonts w:ascii="Times New Roman" w:hAnsi="Times New Roman"/>
                <w:sz w:val="20"/>
                <w:szCs w:val="20"/>
              </w:rPr>
              <w:t>. Контрольное упражнение №1 ЭКЛ, с.51.</w:t>
            </w:r>
          </w:p>
          <w:p w:rsidR="00F84F33" w:rsidRPr="00B21668" w:rsidRDefault="00E33D09" w:rsidP="00F84F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4F33">
              <w:rPr>
                <w:rFonts w:ascii="Times New Roman" w:hAnsi="Times New Roman"/>
                <w:sz w:val="20"/>
                <w:szCs w:val="20"/>
              </w:rPr>
              <w:t>.Контрольные упражнения №2,7,8 ЭКЛ, с.51.</w:t>
            </w:r>
          </w:p>
          <w:p w:rsidR="00F84F33" w:rsidRPr="00773BCA" w:rsidRDefault="00E33D09" w:rsidP="00F84F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4F33">
              <w:rPr>
                <w:rFonts w:ascii="Times New Roman" w:hAnsi="Times New Roman"/>
                <w:sz w:val="20"/>
                <w:szCs w:val="20"/>
              </w:rPr>
              <w:t>.Контрольные упражнения №3-6 ЭКЛ, с.51.</w:t>
            </w:r>
          </w:p>
        </w:tc>
      </w:tr>
      <w:tr w:rsidR="00B54F72" w:rsidRPr="00150849" w:rsidTr="00EB38BE">
        <w:trPr>
          <w:jc w:val="center"/>
        </w:trPr>
        <w:tc>
          <w:tcPr>
            <w:tcW w:w="1116" w:type="dxa"/>
          </w:tcPr>
          <w:p w:rsidR="00B54F72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22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.04.2020</w:t>
            </w:r>
          </w:p>
          <w:p w:rsidR="005865F3" w:rsidRDefault="005865F3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65F3" w:rsidRPr="00AD1A10" w:rsidRDefault="005865F3" w:rsidP="005865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14.05</w:t>
            </w:r>
          </w:p>
        </w:tc>
        <w:tc>
          <w:tcPr>
            <w:tcW w:w="1749" w:type="dxa"/>
          </w:tcPr>
          <w:p w:rsidR="00B54F72" w:rsidRPr="00AD1A10" w:rsidRDefault="00B54F72" w:rsidP="00B54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Консультация.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1A10">
              <w:rPr>
                <w:sz w:val="20"/>
                <w:szCs w:val="20"/>
              </w:rPr>
              <w:t xml:space="preserve"> </w:t>
            </w:r>
          </w:p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Приближенное решение обыкновенных дифференциальных уравнений методами Эйлера и Рунге-Кутта</w:t>
            </w:r>
          </w:p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B54F72" w:rsidRPr="00AD1A10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1. Метод Эйлера.</w:t>
            </w:r>
          </w:p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Метод последовательного дифференцирования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3. Метод Рунге-Кутт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B54F72" w:rsidRPr="00AD1A10" w:rsidRDefault="00B54F72" w:rsidP="00B54F72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1.ЭКЛ с.52-56.</w:t>
            </w:r>
          </w:p>
          <w:p w:rsidR="00B54F72" w:rsidRPr="00AD1A10" w:rsidRDefault="00B54F72" w:rsidP="00B54F72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AD1A10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AD1A10">
              <w:rPr>
                <w:rFonts w:ascii="Times New Roman" w:hAnsi="Times New Roman"/>
                <w:sz w:val="20"/>
                <w:szCs w:val="20"/>
              </w:rPr>
              <w:t>, А.В.,</w:t>
            </w:r>
          </w:p>
          <w:p w:rsidR="00B54F72" w:rsidRPr="00AD1A10" w:rsidRDefault="00B54F72" w:rsidP="00B54F72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103-109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етод Эйлера);</w:t>
            </w:r>
          </w:p>
          <w:p w:rsidR="00B54F72" w:rsidRPr="00AD1A10" w:rsidRDefault="00B54F72" w:rsidP="00B54F72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метод последовательного дифференцирования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54F72" w:rsidRPr="00AD1A10" w:rsidRDefault="00B54F72" w:rsidP="00B54F72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( метод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Рунге-Кутт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80" w:type="dxa"/>
          </w:tcPr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1.Контрольные упражнения №1-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ЭКЛ, с.56.</w:t>
            </w:r>
          </w:p>
          <w:p w:rsidR="00B54F72" w:rsidRPr="00AD1A10" w:rsidRDefault="00E33D09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4F72">
              <w:rPr>
                <w:rFonts w:ascii="Times New Roman" w:hAnsi="Times New Roman"/>
                <w:sz w:val="20"/>
                <w:szCs w:val="20"/>
              </w:rPr>
              <w:t>.</w:t>
            </w:r>
            <w:r w:rsidR="00B54F72" w:rsidRPr="00AD1A10">
              <w:rPr>
                <w:rFonts w:ascii="Times New Roman" w:hAnsi="Times New Roman"/>
                <w:sz w:val="20"/>
                <w:szCs w:val="20"/>
              </w:rPr>
              <w:t xml:space="preserve"> Контрольные упражнения №7-9 ЭКЛ, с.56,57.</w:t>
            </w:r>
          </w:p>
        </w:tc>
      </w:tr>
      <w:tr w:rsidR="00B54F72" w:rsidRPr="00150849" w:rsidTr="00EB38BE">
        <w:trPr>
          <w:jc w:val="center"/>
        </w:trPr>
        <w:tc>
          <w:tcPr>
            <w:tcW w:w="1116" w:type="dxa"/>
            <w:vMerge w:val="restart"/>
          </w:tcPr>
          <w:p w:rsidR="00B54F72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7.0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.2020</w:t>
            </w:r>
          </w:p>
          <w:p w:rsidR="005865F3" w:rsidRDefault="005865F3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65F3" w:rsidRDefault="005865F3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12.30</w:t>
            </w:r>
          </w:p>
          <w:p w:rsidR="00B54F72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72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72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72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72" w:rsidRPr="00AD1A10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54F72" w:rsidRPr="00AD1A10" w:rsidRDefault="00B54F72" w:rsidP="00B54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Консультация.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1A10">
              <w:rPr>
                <w:sz w:val="20"/>
                <w:szCs w:val="20"/>
              </w:rPr>
              <w:t xml:space="preserve"> </w:t>
            </w:r>
          </w:p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Моделирование случайных чисел на ПК. Обработка экспериментальных данных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B54F72" w:rsidRPr="00AD1A10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260" w:type="dxa"/>
          </w:tcPr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Моделирование случайных чисел на ПК. </w:t>
            </w:r>
          </w:p>
          <w:p w:rsidR="00B54F72" w:rsidRPr="00DD326E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D326E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DD326E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 w:rsidRPr="00DD326E">
              <w:rPr>
                <w:rFonts w:ascii="Times New Roman" w:hAnsi="Times New Roman"/>
                <w:sz w:val="20"/>
                <w:szCs w:val="20"/>
              </w:rPr>
              <w:t xml:space="preserve"> для моделирования случайной величины.</w:t>
            </w:r>
          </w:p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Обработка экспериментальных данных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</w:t>
            </w:r>
            <w:r w:rsidRPr="00DD326E">
              <w:rPr>
                <w:rFonts w:ascii="Times New Roman" w:hAnsi="Times New Roman"/>
                <w:sz w:val="20"/>
                <w:szCs w:val="20"/>
              </w:rPr>
              <w:t xml:space="preserve">одбор эмпирических формул с использованием </w:t>
            </w:r>
            <w:proofErr w:type="spellStart"/>
            <w:r w:rsidRPr="00DD326E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 w:rsidRPr="00DD32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DD326E">
              <w:rPr>
                <w:rFonts w:ascii="Times New Roman" w:hAnsi="Times New Roman"/>
                <w:sz w:val="20"/>
                <w:szCs w:val="20"/>
              </w:rPr>
              <w:t xml:space="preserve"> Отображение финансовых активов с помощью стандартных факторов риска.</w:t>
            </w:r>
          </w:p>
        </w:tc>
        <w:tc>
          <w:tcPr>
            <w:tcW w:w="1511" w:type="dxa"/>
          </w:tcPr>
          <w:p w:rsidR="00B54F72" w:rsidRDefault="00B54F72" w:rsidP="00B54F72">
            <w:pPr>
              <w:spacing w:line="240" w:lineRule="auto"/>
              <w:ind w:left="-11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ЭКЛ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4F72" w:rsidRDefault="00B54F72" w:rsidP="00B54F72">
            <w:pPr>
              <w:spacing w:line="240" w:lineRule="auto"/>
              <w:ind w:left="-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с.5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63 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оделирование случайных чисел на ПК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54F72" w:rsidRDefault="00B54F72" w:rsidP="00B54F72">
            <w:pPr>
              <w:spacing w:line="240" w:lineRule="auto"/>
              <w:ind w:left="-1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-64-</w:t>
            </w:r>
            <w:proofErr w:type="gramStart"/>
            <w:r w:rsidRPr="003855E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бработка экспериментальных данных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), </w:t>
            </w:r>
          </w:p>
          <w:p w:rsidR="00B54F72" w:rsidRPr="00AD1A10" w:rsidRDefault="00B54F72" w:rsidP="00B54F72">
            <w:pPr>
              <w:spacing w:line="240" w:lineRule="auto"/>
              <w:ind w:left="-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-с.68-80 (о</w:t>
            </w:r>
            <w:r w:rsidRPr="00DD326E">
              <w:rPr>
                <w:rFonts w:ascii="Times New Roman" w:hAnsi="Times New Roman"/>
                <w:sz w:val="20"/>
                <w:szCs w:val="20"/>
              </w:rPr>
              <w:t>тображение финансовых активов с помощью стандартных факторов риска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</w:tcPr>
          <w:p w:rsidR="00B54F72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1.Выполнить м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оделирование случайных чисел на ПК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DD326E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образцу (см. ниже п.1 в Рекомендациях).</w:t>
            </w:r>
          </w:p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Выполнить примеры №1-4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Ехсе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(ЭКЛ с. 64-68).</w:t>
            </w:r>
          </w:p>
        </w:tc>
      </w:tr>
      <w:tr w:rsidR="00B54F72" w:rsidRPr="00150849" w:rsidTr="00EB38BE">
        <w:trPr>
          <w:jc w:val="center"/>
        </w:trPr>
        <w:tc>
          <w:tcPr>
            <w:tcW w:w="1116" w:type="dxa"/>
            <w:vMerge/>
          </w:tcPr>
          <w:p w:rsidR="00B54F72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829" w:type="dxa"/>
          </w:tcPr>
          <w:p w:rsidR="00B54F72" w:rsidRPr="00AD1A10" w:rsidRDefault="00B54F72" w:rsidP="00B54F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260" w:type="dxa"/>
          </w:tcPr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прием экзамена (часы на одного студента)</w:t>
            </w:r>
          </w:p>
        </w:tc>
        <w:tc>
          <w:tcPr>
            <w:tcW w:w="1511" w:type="dxa"/>
          </w:tcPr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ЭКЛ, список основной и доп. литературы</w:t>
            </w:r>
          </w:p>
        </w:tc>
        <w:tc>
          <w:tcPr>
            <w:tcW w:w="1880" w:type="dxa"/>
          </w:tcPr>
          <w:p w:rsidR="00B54F72" w:rsidRPr="00AD1A10" w:rsidRDefault="00B54F72" w:rsidP="00B54F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вопросов к экзамену (размещен на сайте, в билете 2 вопроса: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 задача)</w:t>
            </w:r>
          </w:p>
        </w:tc>
      </w:tr>
    </w:tbl>
    <w:p w:rsidR="00C35B4C" w:rsidRDefault="00C35B4C" w:rsidP="00B32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3D09" w:rsidRDefault="00E33D09" w:rsidP="00E33D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3E91">
        <w:rPr>
          <w:rFonts w:ascii="Times New Roman" w:hAnsi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/>
          <w:b/>
          <w:sz w:val="28"/>
          <w:szCs w:val="28"/>
        </w:rPr>
        <w:t xml:space="preserve">и указания </w:t>
      </w:r>
      <w:r w:rsidRPr="008F3E91">
        <w:rPr>
          <w:rFonts w:ascii="Times New Roman" w:hAnsi="Times New Roman"/>
          <w:b/>
          <w:sz w:val="28"/>
          <w:szCs w:val="28"/>
        </w:rPr>
        <w:t>к выполнению заданий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3D09" w:rsidRDefault="00E33D09" w:rsidP="00E33D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подготовке к экзамену</w:t>
      </w:r>
    </w:p>
    <w:p w:rsidR="00B32F29" w:rsidRPr="008F3E91" w:rsidRDefault="00B32F29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EC9" w:rsidRDefault="00EE1598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54EC">
        <w:rPr>
          <w:rFonts w:ascii="Times New Roman" w:hAnsi="Times New Roman"/>
          <w:sz w:val="28"/>
          <w:szCs w:val="28"/>
        </w:rPr>
        <w:t>.</w:t>
      </w:r>
      <w:r w:rsidR="00F068FD">
        <w:rPr>
          <w:rFonts w:ascii="Times New Roman" w:hAnsi="Times New Roman"/>
          <w:sz w:val="28"/>
          <w:szCs w:val="28"/>
        </w:rPr>
        <w:t xml:space="preserve"> </w:t>
      </w:r>
      <w:r w:rsidR="002117CE">
        <w:rPr>
          <w:rFonts w:ascii="Times New Roman" w:hAnsi="Times New Roman"/>
          <w:sz w:val="28"/>
          <w:szCs w:val="28"/>
        </w:rPr>
        <w:t>Составить т</w:t>
      </w:r>
      <w:r w:rsidR="00F068FD">
        <w:rPr>
          <w:rFonts w:ascii="Times New Roman" w:hAnsi="Times New Roman"/>
          <w:sz w:val="28"/>
          <w:szCs w:val="28"/>
        </w:rPr>
        <w:t>аблиц</w:t>
      </w:r>
      <w:r w:rsidR="002117CE">
        <w:rPr>
          <w:rFonts w:ascii="Times New Roman" w:hAnsi="Times New Roman"/>
          <w:sz w:val="28"/>
          <w:szCs w:val="28"/>
        </w:rPr>
        <w:t>у</w:t>
      </w:r>
      <w:r w:rsidR="00F068FD">
        <w:rPr>
          <w:rFonts w:ascii="Times New Roman" w:hAnsi="Times New Roman"/>
          <w:sz w:val="28"/>
          <w:szCs w:val="28"/>
        </w:rPr>
        <w:t xml:space="preserve"> в </w:t>
      </w:r>
      <w:r w:rsidR="00F068FD">
        <w:rPr>
          <w:rFonts w:ascii="Times New Roman" w:hAnsi="Times New Roman"/>
          <w:sz w:val="28"/>
          <w:szCs w:val="28"/>
          <w:lang w:val="en-US"/>
        </w:rPr>
        <w:t>Excel</w:t>
      </w:r>
      <w:r w:rsidR="002117CE">
        <w:rPr>
          <w:rFonts w:ascii="Times New Roman" w:hAnsi="Times New Roman"/>
          <w:sz w:val="28"/>
          <w:szCs w:val="28"/>
        </w:rPr>
        <w:t xml:space="preserve">. </w:t>
      </w:r>
    </w:p>
    <w:p w:rsidR="001F1EC9" w:rsidRDefault="001F1EC9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необходимо записать исходное число в диапазоне [0,1] в ячейку В1. </w:t>
      </w: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12"/>
        <w:gridCol w:w="1837"/>
        <w:gridCol w:w="1134"/>
      </w:tblGrid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ячейка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/значение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9" w:rsidRPr="00C8112A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ячейка/</w:t>
            </w:r>
            <w:r w:rsidRPr="00C8112A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функция в </w:t>
            </w:r>
            <w:r w:rsidRPr="00C8112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US" w:eastAsia="ru-RU"/>
              </w:rPr>
              <w:t>Excel</w:t>
            </w:r>
            <w:r w:rsidRPr="00C8112A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число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E06044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=B1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C9" w:rsidRPr="002117CE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>НОРМСТОБР(B1)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>НОРМОБР(B1;B3;B4)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>СЛЧИС()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Случайное число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=С2/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-0,020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D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E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=B3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=B4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F1EC9" w:rsidRDefault="001F1EC9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Далее:</w:t>
      </w:r>
    </w:p>
    <w:p w:rsidR="00EF54EC" w:rsidRDefault="00B815D1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9773A0">
        <w:rPr>
          <w:rFonts w:ascii="Times New Roman" w:hAnsi="Times New Roman"/>
          <w:sz w:val="28"/>
          <w:szCs w:val="28"/>
        </w:rPr>
        <w:t xml:space="preserve">ля </w:t>
      </w:r>
      <w:r w:rsidR="005D1F8B">
        <w:rPr>
          <w:rFonts w:ascii="Times New Roman" w:hAnsi="Times New Roman"/>
          <w:sz w:val="28"/>
          <w:szCs w:val="28"/>
        </w:rPr>
        <w:t xml:space="preserve">моделирования стандартной </w:t>
      </w:r>
      <w:r w:rsidR="005D1F8B" w:rsidRPr="005D1F8B">
        <w:rPr>
          <w:rFonts w:ascii="Times New Roman" w:hAnsi="Times New Roman"/>
          <w:sz w:val="28"/>
          <w:szCs w:val="28"/>
        </w:rPr>
        <w:t xml:space="preserve">нормально </w:t>
      </w:r>
      <w:r w:rsidR="003272C4">
        <w:rPr>
          <w:rFonts w:ascii="Times New Roman" w:hAnsi="Times New Roman"/>
          <w:sz w:val="28"/>
          <w:szCs w:val="28"/>
        </w:rPr>
        <w:t>(</w:t>
      </w:r>
      <w:proofErr w:type="spellStart"/>
      <w:r w:rsidR="003272C4">
        <w:rPr>
          <w:rFonts w:ascii="Times New Roman" w:hAnsi="Times New Roman"/>
          <w:sz w:val="28"/>
          <w:szCs w:val="28"/>
        </w:rPr>
        <w:t>гауссовской</w:t>
      </w:r>
      <w:proofErr w:type="spellEnd"/>
      <w:r w:rsidR="003272C4">
        <w:rPr>
          <w:rFonts w:ascii="Times New Roman" w:hAnsi="Times New Roman"/>
          <w:sz w:val="28"/>
          <w:szCs w:val="28"/>
        </w:rPr>
        <w:t xml:space="preserve">) </w:t>
      </w:r>
      <w:r w:rsidR="005D1F8B" w:rsidRPr="005D1F8B">
        <w:rPr>
          <w:rFonts w:ascii="Times New Roman" w:hAnsi="Times New Roman"/>
          <w:sz w:val="28"/>
          <w:szCs w:val="28"/>
        </w:rPr>
        <w:t>распределенной случайной величины</w:t>
      </w:r>
      <w:r w:rsidR="009773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будет записано в ячейку С2 (или ячейку В2, без разницы), </w:t>
      </w:r>
      <w:r w:rsidR="009773A0">
        <w:rPr>
          <w:rFonts w:ascii="Times New Roman" w:hAnsi="Times New Roman"/>
          <w:sz w:val="28"/>
          <w:szCs w:val="28"/>
        </w:rPr>
        <w:t xml:space="preserve">нужно применить функцию </w:t>
      </w:r>
      <w:r w:rsidR="009773A0" w:rsidRPr="009773A0">
        <w:rPr>
          <w:rFonts w:ascii="Times New Roman" w:hAnsi="Times New Roman"/>
          <w:sz w:val="28"/>
          <w:szCs w:val="28"/>
        </w:rPr>
        <w:t>НОРМСТОБР(B1)</w:t>
      </w:r>
      <w:r>
        <w:rPr>
          <w:rFonts w:ascii="Times New Roman" w:hAnsi="Times New Roman"/>
          <w:sz w:val="28"/>
          <w:szCs w:val="28"/>
        </w:rPr>
        <w:t>;</w:t>
      </w:r>
    </w:p>
    <w:p w:rsidR="00B815D1" w:rsidRDefault="00B815D1" w:rsidP="00B81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815D1">
        <w:rPr>
          <w:rFonts w:ascii="Times New Roman" w:hAnsi="Times New Roman"/>
          <w:sz w:val="28"/>
          <w:szCs w:val="28"/>
        </w:rPr>
        <w:t xml:space="preserve"> </w:t>
      </w:r>
      <w:r w:rsidR="00BF424D">
        <w:rPr>
          <w:rFonts w:ascii="Times New Roman" w:hAnsi="Times New Roman"/>
          <w:sz w:val="28"/>
          <w:szCs w:val="28"/>
        </w:rPr>
        <w:t>д</w:t>
      </w:r>
      <w:r w:rsidR="00BF424D" w:rsidRPr="00BF424D">
        <w:rPr>
          <w:rFonts w:ascii="Times New Roman" w:hAnsi="Times New Roman"/>
          <w:sz w:val="28"/>
          <w:szCs w:val="28"/>
        </w:rPr>
        <w:t xml:space="preserve">ля моделирования нормально </w:t>
      </w:r>
      <w:r w:rsidR="003272C4">
        <w:rPr>
          <w:rFonts w:ascii="Times New Roman" w:hAnsi="Times New Roman"/>
          <w:sz w:val="28"/>
          <w:szCs w:val="28"/>
        </w:rPr>
        <w:t>(</w:t>
      </w:r>
      <w:proofErr w:type="spellStart"/>
      <w:r w:rsidR="003272C4">
        <w:rPr>
          <w:rFonts w:ascii="Times New Roman" w:hAnsi="Times New Roman"/>
          <w:sz w:val="28"/>
          <w:szCs w:val="28"/>
        </w:rPr>
        <w:t>гауссовской</w:t>
      </w:r>
      <w:proofErr w:type="spellEnd"/>
      <w:r w:rsidR="003272C4">
        <w:rPr>
          <w:rFonts w:ascii="Times New Roman" w:hAnsi="Times New Roman"/>
          <w:sz w:val="28"/>
          <w:szCs w:val="28"/>
        </w:rPr>
        <w:t xml:space="preserve">) </w:t>
      </w:r>
      <w:r w:rsidR="00BF424D" w:rsidRPr="00BF424D">
        <w:rPr>
          <w:rFonts w:ascii="Times New Roman" w:hAnsi="Times New Roman"/>
          <w:sz w:val="28"/>
          <w:szCs w:val="28"/>
        </w:rPr>
        <w:t>распределенной случайной величины</w:t>
      </w:r>
      <w:r w:rsidR="00B77F0F">
        <w:rPr>
          <w:rFonts w:ascii="Times New Roman" w:hAnsi="Times New Roman"/>
          <w:sz w:val="28"/>
          <w:szCs w:val="28"/>
        </w:rPr>
        <w:t xml:space="preserve"> </w:t>
      </w:r>
      <w:r w:rsidR="00BF424D" w:rsidRPr="00BF424D">
        <w:rPr>
          <w:rFonts w:ascii="Times New Roman" w:hAnsi="Times New Roman"/>
          <w:sz w:val="28"/>
          <w:szCs w:val="28"/>
        </w:rPr>
        <w:t xml:space="preserve">с некоторым средним значением </w:t>
      </w:r>
      <w:r w:rsidR="00BF424D" w:rsidRPr="00277D7C">
        <w:rPr>
          <w:rFonts w:ascii="Times New Roman" w:hAnsi="Times New Roman"/>
          <w:i/>
          <w:sz w:val="28"/>
          <w:szCs w:val="28"/>
        </w:rPr>
        <w:t>а</w:t>
      </w:r>
      <w:r w:rsidR="00BF424D" w:rsidRPr="00BF424D">
        <w:rPr>
          <w:rFonts w:ascii="Times New Roman" w:hAnsi="Times New Roman"/>
          <w:sz w:val="28"/>
          <w:szCs w:val="28"/>
        </w:rPr>
        <w:t xml:space="preserve"> и стандартным </w:t>
      </w:r>
      <w:r w:rsidR="00277D7C" w:rsidRPr="00277D7C">
        <w:rPr>
          <w:rFonts w:ascii="Times New Roman" w:hAnsi="Times New Roman"/>
          <w:sz w:val="28"/>
          <w:szCs w:val="28"/>
        </w:rPr>
        <w:t>средне</w:t>
      </w:r>
      <w:r w:rsidR="00277D7C">
        <w:rPr>
          <w:rFonts w:ascii="Times New Roman" w:hAnsi="Times New Roman"/>
          <w:sz w:val="28"/>
          <w:szCs w:val="28"/>
        </w:rPr>
        <w:t>-</w:t>
      </w:r>
      <w:proofErr w:type="spellStart"/>
      <w:r w:rsidR="00277D7C" w:rsidRPr="00277D7C">
        <w:rPr>
          <w:rFonts w:ascii="Times New Roman" w:hAnsi="Times New Roman"/>
          <w:sz w:val="28"/>
          <w:szCs w:val="28"/>
        </w:rPr>
        <w:t>квадратическ</w:t>
      </w:r>
      <w:r w:rsidR="00277D7C">
        <w:rPr>
          <w:rFonts w:ascii="Times New Roman" w:hAnsi="Times New Roman"/>
          <w:sz w:val="28"/>
          <w:szCs w:val="28"/>
        </w:rPr>
        <w:t>им</w:t>
      </w:r>
      <w:proofErr w:type="spellEnd"/>
      <w:r w:rsidR="00277D7C" w:rsidRPr="00277D7C">
        <w:rPr>
          <w:rFonts w:ascii="Times New Roman" w:hAnsi="Times New Roman"/>
          <w:sz w:val="28"/>
          <w:szCs w:val="28"/>
        </w:rPr>
        <w:t xml:space="preserve"> </w:t>
      </w:r>
      <w:r w:rsidR="00BF424D" w:rsidRPr="00BF424D">
        <w:rPr>
          <w:rFonts w:ascii="Times New Roman" w:hAnsi="Times New Roman"/>
          <w:sz w:val="28"/>
          <w:szCs w:val="28"/>
        </w:rPr>
        <w:t>отклонением σ</w:t>
      </w:r>
      <w:r>
        <w:rPr>
          <w:rFonts w:ascii="Times New Roman" w:hAnsi="Times New Roman"/>
          <w:sz w:val="28"/>
          <w:szCs w:val="28"/>
        </w:rPr>
        <w:t xml:space="preserve">, которое будет записано в ячейку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2 (или ячейку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B815D1">
        <w:rPr>
          <w:rFonts w:ascii="Times New Roman" w:hAnsi="Times New Roman"/>
          <w:sz w:val="28"/>
          <w:szCs w:val="28"/>
        </w:rPr>
        <w:t xml:space="preserve">если в предыдущем пункте число было записано в </w:t>
      </w:r>
      <w:r>
        <w:rPr>
          <w:rFonts w:ascii="Times New Roman" w:hAnsi="Times New Roman"/>
          <w:sz w:val="28"/>
          <w:szCs w:val="28"/>
        </w:rPr>
        <w:t xml:space="preserve">ячейку В2), нужно применить функцию </w:t>
      </w:r>
      <w:r w:rsidRPr="009773A0">
        <w:rPr>
          <w:rFonts w:ascii="Times New Roman" w:hAnsi="Times New Roman"/>
          <w:sz w:val="28"/>
          <w:szCs w:val="28"/>
        </w:rPr>
        <w:t>НОРМОБР(B</w:t>
      </w:r>
      <w:proofErr w:type="gramStart"/>
      <w:r w:rsidRPr="009773A0">
        <w:rPr>
          <w:rFonts w:ascii="Times New Roman" w:hAnsi="Times New Roman"/>
          <w:sz w:val="28"/>
          <w:szCs w:val="28"/>
        </w:rPr>
        <w:t>1</w:t>
      </w:r>
      <w:r w:rsidR="00B955A1" w:rsidRPr="00B955A1">
        <w:rPr>
          <w:rFonts w:ascii="Times New Roman" w:hAnsi="Times New Roman"/>
          <w:sz w:val="28"/>
          <w:szCs w:val="28"/>
        </w:rPr>
        <w:t>;B</w:t>
      </w:r>
      <w:proofErr w:type="gramEnd"/>
      <w:r w:rsidR="00B955A1" w:rsidRPr="00B955A1">
        <w:rPr>
          <w:rFonts w:ascii="Times New Roman" w:hAnsi="Times New Roman"/>
          <w:sz w:val="28"/>
          <w:szCs w:val="28"/>
        </w:rPr>
        <w:t>3;B4</w:t>
      </w:r>
      <w:r w:rsidRPr="009773A0">
        <w:rPr>
          <w:rFonts w:ascii="Times New Roman" w:hAnsi="Times New Roman"/>
          <w:sz w:val="28"/>
          <w:szCs w:val="28"/>
        </w:rPr>
        <w:t>)</w:t>
      </w:r>
      <w:r w:rsidR="00E06044">
        <w:rPr>
          <w:rFonts w:ascii="Times New Roman" w:hAnsi="Times New Roman"/>
          <w:sz w:val="28"/>
          <w:szCs w:val="28"/>
        </w:rPr>
        <w:t xml:space="preserve">. Но предварительно, необходимо задать математическое </w:t>
      </w:r>
      <w:proofErr w:type="gramStart"/>
      <w:r w:rsidR="00E06044">
        <w:rPr>
          <w:rFonts w:ascii="Times New Roman" w:hAnsi="Times New Roman"/>
          <w:sz w:val="28"/>
          <w:szCs w:val="28"/>
        </w:rPr>
        <w:t>ожидание</w:t>
      </w:r>
      <w:proofErr w:type="gramEnd"/>
      <w:r w:rsidR="00E06044">
        <w:rPr>
          <w:rFonts w:ascii="Times New Roman" w:hAnsi="Times New Roman"/>
          <w:sz w:val="28"/>
          <w:szCs w:val="28"/>
        </w:rPr>
        <w:t xml:space="preserve"> </w:t>
      </w:r>
      <w:r w:rsidR="00E06044" w:rsidRPr="00E06044">
        <w:rPr>
          <w:rFonts w:ascii="Times New Roman" w:hAnsi="Times New Roman"/>
          <w:i/>
          <w:sz w:val="28"/>
          <w:szCs w:val="28"/>
        </w:rPr>
        <w:t>а</w:t>
      </w:r>
      <w:r w:rsidR="00E060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77D7C">
        <w:rPr>
          <w:rFonts w:ascii="Times New Roman" w:hAnsi="Times New Roman"/>
          <w:sz w:val="28"/>
          <w:szCs w:val="28"/>
        </w:rPr>
        <w:t>ско</w:t>
      </w:r>
      <w:proofErr w:type="spellEnd"/>
      <w:r w:rsidR="00E06044">
        <w:rPr>
          <w:rFonts w:ascii="Times New Roman" w:hAnsi="Times New Roman"/>
          <w:sz w:val="28"/>
          <w:szCs w:val="28"/>
        </w:rPr>
        <w:t xml:space="preserve"> </w:t>
      </w:r>
      <w:r w:rsidR="00E06044" w:rsidRPr="00E06044">
        <w:rPr>
          <w:rFonts w:ascii="Times New Roman" w:hAnsi="Times New Roman"/>
          <w:sz w:val="28"/>
          <w:szCs w:val="28"/>
        </w:rPr>
        <w:t>σ</w:t>
      </w:r>
      <w:r w:rsidR="00E06044">
        <w:rPr>
          <w:rFonts w:ascii="Times New Roman" w:hAnsi="Times New Roman"/>
          <w:sz w:val="28"/>
          <w:szCs w:val="28"/>
        </w:rPr>
        <w:t>, записав их в</w:t>
      </w:r>
      <w:r w:rsidR="00B80681">
        <w:rPr>
          <w:rFonts w:ascii="Times New Roman" w:hAnsi="Times New Roman"/>
          <w:sz w:val="28"/>
          <w:szCs w:val="28"/>
        </w:rPr>
        <w:t xml:space="preserve"> ячейки В3 и В4, соответственно;</w:t>
      </w:r>
    </w:p>
    <w:p w:rsidR="00B80681" w:rsidRDefault="00B80681" w:rsidP="00B8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0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получения случайного (псевдослучайного) числа, </w:t>
      </w:r>
      <w:r w:rsidR="00080632">
        <w:rPr>
          <w:rFonts w:ascii="Times New Roman" w:hAnsi="Times New Roman"/>
          <w:sz w:val="28"/>
          <w:szCs w:val="28"/>
        </w:rPr>
        <w:t xml:space="preserve">распределенного по </w:t>
      </w:r>
      <w:r w:rsidR="005D1F8B">
        <w:rPr>
          <w:rFonts w:ascii="Times New Roman" w:hAnsi="Times New Roman"/>
          <w:sz w:val="28"/>
          <w:szCs w:val="28"/>
        </w:rPr>
        <w:t>равномерному</w:t>
      </w:r>
      <w:r w:rsidR="00080632">
        <w:rPr>
          <w:rFonts w:ascii="Times New Roman" w:hAnsi="Times New Roman"/>
          <w:sz w:val="28"/>
          <w:szCs w:val="28"/>
        </w:rPr>
        <w:t xml:space="preserve"> закону </w:t>
      </w:r>
      <w:r w:rsidR="00C66377">
        <w:rPr>
          <w:rFonts w:ascii="Times New Roman" w:hAnsi="Times New Roman"/>
          <w:sz w:val="28"/>
          <w:szCs w:val="28"/>
        </w:rPr>
        <w:t xml:space="preserve">в диапазоне [0,1], </w:t>
      </w:r>
      <w:r>
        <w:rPr>
          <w:rFonts w:ascii="Times New Roman" w:hAnsi="Times New Roman"/>
          <w:sz w:val="28"/>
          <w:szCs w:val="28"/>
        </w:rPr>
        <w:t xml:space="preserve">которое будет записано в ячейку </w:t>
      </w:r>
      <w:r w:rsidR="00C811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2 (или ячейку </w:t>
      </w:r>
      <w:r w:rsidR="00C8112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B815D1">
        <w:rPr>
          <w:rFonts w:ascii="Times New Roman" w:hAnsi="Times New Roman"/>
          <w:sz w:val="28"/>
          <w:szCs w:val="28"/>
        </w:rPr>
        <w:t xml:space="preserve">если в предыдущем пункте число было записано в </w:t>
      </w:r>
      <w:r>
        <w:rPr>
          <w:rFonts w:ascii="Times New Roman" w:hAnsi="Times New Roman"/>
          <w:sz w:val="28"/>
          <w:szCs w:val="28"/>
        </w:rPr>
        <w:t xml:space="preserve">ячейку </w:t>
      </w:r>
      <w:r w:rsidR="00C8112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2), нужно применить функцию </w:t>
      </w:r>
      <w:proofErr w:type="gramStart"/>
      <w:r w:rsidR="00C66377">
        <w:rPr>
          <w:rFonts w:ascii="Times New Roman" w:hAnsi="Times New Roman"/>
          <w:sz w:val="28"/>
          <w:szCs w:val="28"/>
        </w:rPr>
        <w:t>СЛЧИС</w:t>
      </w:r>
      <w:r w:rsidRPr="009773A0">
        <w:rPr>
          <w:rFonts w:ascii="Times New Roman" w:hAnsi="Times New Roman"/>
          <w:sz w:val="28"/>
          <w:szCs w:val="28"/>
        </w:rPr>
        <w:t>(</w:t>
      </w:r>
      <w:proofErr w:type="gramEnd"/>
      <w:r w:rsidRPr="009773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277D7C">
        <w:rPr>
          <w:rFonts w:ascii="Times New Roman" w:hAnsi="Times New Roman"/>
          <w:sz w:val="28"/>
          <w:szCs w:val="28"/>
        </w:rPr>
        <w:t xml:space="preserve"> </w:t>
      </w:r>
      <w:r w:rsidR="00014439" w:rsidRPr="00014439">
        <w:rPr>
          <w:rFonts w:ascii="Times New Roman" w:hAnsi="Times New Roman"/>
          <w:sz w:val="28"/>
          <w:szCs w:val="28"/>
        </w:rPr>
        <w:t>Следующее ее значение в данной ячейке можно получить, нажав клавишу F9</w:t>
      </w:r>
      <w:r w:rsidR="00014439">
        <w:rPr>
          <w:rFonts w:ascii="Times New Roman" w:hAnsi="Times New Roman"/>
          <w:sz w:val="28"/>
          <w:szCs w:val="28"/>
        </w:rPr>
        <w:t>.</w:t>
      </w:r>
    </w:p>
    <w:p w:rsidR="00B77F0F" w:rsidRDefault="00B77F0F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получится следующая таблица:</w:t>
      </w:r>
    </w:p>
    <w:p w:rsidR="00B77F0F" w:rsidRDefault="00B77F0F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664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979"/>
        <w:gridCol w:w="815"/>
        <w:gridCol w:w="815"/>
        <w:gridCol w:w="815"/>
        <w:gridCol w:w="816"/>
      </w:tblGrid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7F0F" w:rsidRPr="0080183B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7F0F" w:rsidRPr="0080183B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C8112A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B77F0F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C8112A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80183B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число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E06044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F" w:rsidRPr="002117CE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80183B" w:rsidRDefault="00B77F0F" w:rsidP="005634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80183B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Случайное число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F0F" w:rsidRPr="0080183B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F0F" w:rsidRPr="0080183B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77F0F" w:rsidRDefault="001444A4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или</w:t>
      </w:r>
      <w:proofErr w:type="spellEnd"/>
    </w:p>
    <w:p w:rsidR="001444A4" w:rsidRPr="001444A4" w:rsidRDefault="001444A4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48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979"/>
        <w:gridCol w:w="815"/>
        <w:gridCol w:w="815"/>
        <w:gridCol w:w="815"/>
      </w:tblGrid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C8112A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B77F0F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число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E06044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A4" w:rsidRPr="002117CE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Случайное число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4A4" w:rsidRPr="0080183B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4A4" w:rsidRPr="0080183B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77F0F" w:rsidRDefault="00B627AD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данное задание для нескольких новых значений исходного числа и прислать на проверку с данными, отличными от заданных мною не позднее 24 часов с даты занятия.</w:t>
      </w:r>
    </w:p>
    <w:p w:rsidR="00EE1598" w:rsidRDefault="00EE1598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D09" w:rsidRDefault="00E33D09" w:rsidP="00E33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2.Если карантин в мае 2020 г. будет отменен, то экзамен будет проходить не с использованием ДОТ, а в филиале в соответствии с расписанием.</w:t>
      </w:r>
      <w:bookmarkStart w:id="0" w:name="_GoBack"/>
      <w:bookmarkEnd w:id="0"/>
    </w:p>
    <w:sectPr w:rsidR="00E33D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1A" w:rsidRDefault="00AA0F1A" w:rsidP="00C35B4C">
      <w:pPr>
        <w:spacing w:after="0" w:line="240" w:lineRule="auto"/>
      </w:pPr>
      <w:r>
        <w:separator/>
      </w:r>
    </w:p>
  </w:endnote>
  <w:endnote w:type="continuationSeparator" w:id="0">
    <w:p w:rsidR="00AA0F1A" w:rsidRDefault="00AA0F1A" w:rsidP="00C3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1A" w:rsidRDefault="00AA0F1A" w:rsidP="00C35B4C">
      <w:pPr>
        <w:spacing w:after="0" w:line="240" w:lineRule="auto"/>
      </w:pPr>
      <w:r>
        <w:separator/>
      </w:r>
    </w:p>
  </w:footnote>
  <w:footnote w:type="continuationSeparator" w:id="0">
    <w:p w:rsidR="00AA0F1A" w:rsidRDefault="00AA0F1A" w:rsidP="00C3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72624"/>
    <w:rsid w:val="00080632"/>
    <w:rsid w:val="00087564"/>
    <w:rsid w:val="00087FE0"/>
    <w:rsid w:val="00096B18"/>
    <w:rsid w:val="000E0162"/>
    <w:rsid w:val="000E556B"/>
    <w:rsid w:val="001013C5"/>
    <w:rsid w:val="001444A4"/>
    <w:rsid w:val="00150849"/>
    <w:rsid w:val="001D5114"/>
    <w:rsid w:val="001F1EC9"/>
    <w:rsid w:val="002117CE"/>
    <w:rsid w:val="00277D7C"/>
    <w:rsid w:val="0032384C"/>
    <w:rsid w:val="003272C4"/>
    <w:rsid w:val="00346A06"/>
    <w:rsid w:val="003561F8"/>
    <w:rsid w:val="0037073D"/>
    <w:rsid w:val="00382805"/>
    <w:rsid w:val="00383969"/>
    <w:rsid w:val="003855E1"/>
    <w:rsid w:val="003E7E36"/>
    <w:rsid w:val="003F1394"/>
    <w:rsid w:val="003F5877"/>
    <w:rsid w:val="00405430"/>
    <w:rsid w:val="00453BB0"/>
    <w:rsid w:val="00491D56"/>
    <w:rsid w:val="004A1B33"/>
    <w:rsid w:val="004C6BDA"/>
    <w:rsid w:val="004E07CF"/>
    <w:rsid w:val="00504128"/>
    <w:rsid w:val="005112E2"/>
    <w:rsid w:val="00575311"/>
    <w:rsid w:val="005865F3"/>
    <w:rsid w:val="005B5007"/>
    <w:rsid w:val="005C5552"/>
    <w:rsid w:val="005D1F8B"/>
    <w:rsid w:val="005D3354"/>
    <w:rsid w:val="005D4A76"/>
    <w:rsid w:val="005E6241"/>
    <w:rsid w:val="005F0C75"/>
    <w:rsid w:val="00657511"/>
    <w:rsid w:val="00662D86"/>
    <w:rsid w:val="006A127A"/>
    <w:rsid w:val="006E0781"/>
    <w:rsid w:val="007305BA"/>
    <w:rsid w:val="00753FB9"/>
    <w:rsid w:val="00773BCA"/>
    <w:rsid w:val="007D553B"/>
    <w:rsid w:val="007D5A1D"/>
    <w:rsid w:val="007F098A"/>
    <w:rsid w:val="007F2D28"/>
    <w:rsid w:val="0080183B"/>
    <w:rsid w:val="008757EB"/>
    <w:rsid w:val="0088606F"/>
    <w:rsid w:val="008F3E91"/>
    <w:rsid w:val="009054F5"/>
    <w:rsid w:val="009773A0"/>
    <w:rsid w:val="009901FE"/>
    <w:rsid w:val="009E465E"/>
    <w:rsid w:val="00A82C64"/>
    <w:rsid w:val="00AA0F1A"/>
    <w:rsid w:val="00AD1A10"/>
    <w:rsid w:val="00AD6193"/>
    <w:rsid w:val="00B21668"/>
    <w:rsid w:val="00B32F29"/>
    <w:rsid w:val="00B37C94"/>
    <w:rsid w:val="00B50A32"/>
    <w:rsid w:val="00B54F72"/>
    <w:rsid w:val="00B627AD"/>
    <w:rsid w:val="00B76512"/>
    <w:rsid w:val="00B77F0F"/>
    <w:rsid w:val="00B80681"/>
    <w:rsid w:val="00B815D1"/>
    <w:rsid w:val="00B83372"/>
    <w:rsid w:val="00B955A1"/>
    <w:rsid w:val="00BA486F"/>
    <w:rsid w:val="00BA6BE6"/>
    <w:rsid w:val="00BB6415"/>
    <w:rsid w:val="00BE067D"/>
    <w:rsid w:val="00BF424D"/>
    <w:rsid w:val="00C113A9"/>
    <w:rsid w:val="00C27A7F"/>
    <w:rsid w:val="00C35B4C"/>
    <w:rsid w:val="00C45FF8"/>
    <w:rsid w:val="00C66377"/>
    <w:rsid w:val="00C8112A"/>
    <w:rsid w:val="00C82F75"/>
    <w:rsid w:val="00C8444D"/>
    <w:rsid w:val="00C845EE"/>
    <w:rsid w:val="00CC72C3"/>
    <w:rsid w:val="00CD0D85"/>
    <w:rsid w:val="00D12BAF"/>
    <w:rsid w:val="00D66070"/>
    <w:rsid w:val="00D822F4"/>
    <w:rsid w:val="00DC2186"/>
    <w:rsid w:val="00DD326E"/>
    <w:rsid w:val="00E02CA8"/>
    <w:rsid w:val="00E06044"/>
    <w:rsid w:val="00E33D09"/>
    <w:rsid w:val="00EB38BE"/>
    <w:rsid w:val="00EE1598"/>
    <w:rsid w:val="00EF1F38"/>
    <w:rsid w:val="00EF54EC"/>
    <w:rsid w:val="00F068FD"/>
    <w:rsid w:val="00F06C9E"/>
    <w:rsid w:val="00F303CD"/>
    <w:rsid w:val="00F518B0"/>
    <w:rsid w:val="00F80C34"/>
    <w:rsid w:val="00F84F33"/>
    <w:rsid w:val="00F94579"/>
    <w:rsid w:val="00FA50DC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32D3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FBEE-4798-4FD5-8C4B-06797AEE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98</cp:revision>
  <cp:lastPrinted>2020-03-18T12:23:00Z</cp:lastPrinted>
  <dcterms:created xsi:type="dcterms:W3CDTF">2020-03-18T15:47:00Z</dcterms:created>
  <dcterms:modified xsi:type="dcterms:W3CDTF">2020-04-15T16:12:00Z</dcterms:modified>
</cp:coreProperties>
</file>